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6C7C" w14:textId="77777777" w:rsidR="001F3408" w:rsidRDefault="00000000">
      <w:pPr>
        <w:pStyle w:val="BodyText"/>
        <w:spacing w:before="0"/>
        <w:ind w:left="23" w:firstLine="0"/>
        <w:rPr>
          <w:rFonts w:ascii="Times New Roman"/>
          <w:sz w:val="20"/>
        </w:rPr>
      </w:pPr>
      <w:r>
        <w:rPr>
          <w:rFonts w:ascii="Times New Roman"/>
          <w:noProof/>
          <w:sz w:val="20"/>
        </w:rPr>
        <w:drawing>
          <wp:inline distT="0" distB="0" distL="0" distR="0" wp14:anchorId="56EA74C1" wp14:editId="6C2C89C2">
            <wp:extent cx="3649345" cy="1444625"/>
            <wp:effectExtent l="0" t="0" r="8255" b="317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649345" cy="1444625"/>
                    </a:xfrm>
                    <a:prstGeom prst="rect">
                      <a:avLst/>
                    </a:prstGeom>
                  </pic:spPr>
                </pic:pic>
              </a:graphicData>
            </a:graphic>
          </wp:inline>
        </w:drawing>
      </w:r>
    </w:p>
    <w:p w14:paraId="2139A425" w14:textId="77777777" w:rsidR="001F3408" w:rsidRDefault="001F3408">
      <w:pPr>
        <w:pStyle w:val="BodyText"/>
        <w:spacing w:before="0"/>
        <w:ind w:left="0" w:firstLine="0"/>
        <w:rPr>
          <w:rFonts w:ascii="Times New Roman"/>
        </w:rPr>
      </w:pPr>
    </w:p>
    <w:p w14:paraId="7336A684" w14:textId="77777777" w:rsidR="005768AA" w:rsidRDefault="005768AA" w:rsidP="005768AA">
      <w:pPr>
        <w:pStyle w:val="BodyText"/>
        <w:spacing w:before="1"/>
        <w:ind w:left="0" w:firstLine="0"/>
        <w:rPr>
          <w:rFonts w:ascii="Arial" w:hAnsi="Arial"/>
          <w:b/>
        </w:rPr>
      </w:pPr>
    </w:p>
    <w:p w14:paraId="28E115F2" w14:textId="774E5FDC" w:rsidR="001F3408" w:rsidRPr="005768AA" w:rsidRDefault="00000000" w:rsidP="005768AA">
      <w:pPr>
        <w:pStyle w:val="BodyText"/>
        <w:spacing w:before="1"/>
        <w:ind w:left="0" w:firstLine="0"/>
        <w:rPr>
          <w:rFonts w:ascii="Arial" w:hAnsi="Arial" w:cs="Arial"/>
        </w:rPr>
      </w:pPr>
      <w:r w:rsidRPr="005768AA">
        <w:rPr>
          <w:rFonts w:ascii="Arial" w:hAnsi="Arial" w:cs="Arial"/>
          <w:b/>
        </w:rPr>
        <w:t>Location</w:t>
      </w:r>
      <w:r w:rsidRPr="005768AA">
        <w:rPr>
          <w:rFonts w:ascii="Arial" w:hAnsi="Arial" w:cs="Arial"/>
          <w:b/>
          <w:spacing w:val="-7"/>
        </w:rPr>
        <w:t xml:space="preserve"> </w:t>
      </w:r>
      <w:r w:rsidRPr="005768AA">
        <w:rPr>
          <w:rFonts w:ascii="Arial" w:hAnsi="Arial" w:cs="Arial"/>
        </w:rPr>
        <w:t>–</w:t>
      </w:r>
      <w:r w:rsidRPr="005768AA">
        <w:rPr>
          <w:rFonts w:ascii="Arial" w:hAnsi="Arial" w:cs="Arial"/>
          <w:spacing w:val="-4"/>
        </w:rPr>
        <w:t xml:space="preserve"> </w:t>
      </w:r>
      <w:r w:rsidRPr="005768AA">
        <w:rPr>
          <w:rFonts w:ascii="Arial" w:hAnsi="Arial" w:cs="Arial"/>
        </w:rPr>
        <w:t>Stoke</w:t>
      </w:r>
      <w:r w:rsidRPr="005768AA">
        <w:rPr>
          <w:rFonts w:ascii="Arial" w:hAnsi="Arial" w:cs="Arial"/>
          <w:spacing w:val="-4"/>
        </w:rPr>
        <w:t xml:space="preserve"> </w:t>
      </w:r>
      <w:r w:rsidRPr="005768AA">
        <w:rPr>
          <w:rFonts w:ascii="Arial" w:hAnsi="Arial" w:cs="Arial"/>
        </w:rPr>
        <w:t>Hill</w:t>
      </w:r>
      <w:r w:rsidR="0047400F" w:rsidRPr="005768AA">
        <w:rPr>
          <w:rFonts w:ascii="Arial" w:hAnsi="Arial" w:cs="Arial"/>
          <w:spacing w:val="-3"/>
        </w:rPr>
        <w:t xml:space="preserve"> </w:t>
      </w:r>
      <w:r w:rsidR="00E0172F">
        <w:rPr>
          <w:rFonts w:ascii="Arial" w:hAnsi="Arial" w:cs="Arial"/>
          <w:spacing w:val="-3"/>
        </w:rPr>
        <w:t>Junior</w:t>
      </w:r>
      <w:r w:rsidR="0005014C">
        <w:rPr>
          <w:rFonts w:ascii="Arial" w:hAnsi="Arial" w:cs="Arial"/>
          <w:spacing w:val="-3"/>
        </w:rPr>
        <w:t xml:space="preserve"> School</w:t>
      </w:r>
    </w:p>
    <w:p w14:paraId="5E13B7C9" w14:textId="27A5A62C" w:rsidR="001F3408" w:rsidRPr="005768AA" w:rsidRDefault="00000000">
      <w:pPr>
        <w:pStyle w:val="BodyText"/>
        <w:ind w:left="23" w:firstLine="0"/>
        <w:rPr>
          <w:rFonts w:ascii="Arial" w:hAnsi="Arial" w:cs="Arial"/>
        </w:rPr>
      </w:pPr>
      <w:r w:rsidRPr="005768AA">
        <w:rPr>
          <w:rFonts w:ascii="Arial" w:hAnsi="Arial" w:cs="Arial"/>
          <w:b/>
        </w:rPr>
        <w:t>Salary</w:t>
      </w:r>
      <w:r w:rsidRPr="005768AA">
        <w:rPr>
          <w:rFonts w:ascii="Arial" w:hAnsi="Arial" w:cs="Arial"/>
          <w:b/>
          <w:spacing w:val="-3"/>
        </w:rPr>
        <w:t xml:space="preserve"> </w:t>
      </w:r>
      <w:r w:rsidRPr="005768AA">
        <w:rPr>
          <w:rFonts w:ascii="Arial" w:hAnsi="Arial" w:cs="Arial"/>
        </w:rPr>
        <w:t>–</w:t>
      </w:r>
      <w:r w:rsidRPr="005768AA">
        <w:rPr>
          <w:rFonts w:ascii="Arial" w:hAnsi="Arial" w:cs="Arial"/>
          <w:spacing w:val="-6"/>
        </w:rPr>
        <w:t xml:space="preserve"> </w:t>
      </w:r>
      <w:r w:rsidR="0005014C">
        <w:rPr>
          <w:rFonts w:ascii="Arial" w:hAnsi="Arial" w:cs="Arial"/>
          <w:spacing w:val="-6"/>
        </w:rPr>
        <w:t>TPS</w:t>
      </w:r>
    </w:p>
    <w:p w14:paraId="357E6FD0" w14:textId="1EA9847C" w:rsidR="001F3408" w:rsidRPr="005768AA" w:rsidRDefault="00000000">
      <w:pPr>
        <w:tabs>
          <w:tab w:val="left" w:pos="4773"/>
        </w:tabs>
        <w:spacing w:before="200"/>
        <w:ind w:left="23"/>
        <w:rPr>
          <w:rFonts w:ascii="Arial" w:hAnsi="Arial" w:cs="Arial"/>
        </w:rPr>
      </w:pPr>
      <w:r w:rsidRPr="005768AA">
        <w:rPr>
          <w:rFonts w:ascii="Arial" w:hAnsi="Arial" w:cs="Arial"/>
          <w:b/>
        </w:rPr>
        <w:t>Job</w:t>
      </w:r>
      <w:r w:rsidRPr="005768AA">
        <w:rPr>
          <w:rFonts w:ascii="Arial" w:hAnsi="Arial" w:cs="Arial"/>
          <w:b/>
          <w:spacing w:val="-11"/>
        </w:rPr>
        <w:t xml:space="preserve"> </w:t>
      </w:r>
      <w:r w:rsidRPr="005768AA">
        <w:rPr>
          <w:rFonts w:ascii="Arial" w:hAnsi="Arial" w:cs="Arial"/>
          <w:b/>
        </w:rPr>
        <w:t>Type</w:t>
      </w:r>
      <w:r w:rsidR="002F168C" w:rsidRPr="002F168C">
        <w:rPr>
          <w:rFonts w:ascii="Arial" w:hAnsi="Arial" w:cs="Arial"/>
          <w:b/>
          <w:spacing w:val="-10"/>
        </w:rPr>
        <w:t xml:space="preserve">: </w:t>
      </w:r>
      <w:r w:rsidR="0005014C">
        <w:rPr>
          <w:rFonts w:ascii="Arial" w:hAnsi="Arial" w:cs="Arial"/>
        </w:rPr>
        <w:t>Full Type</w:t>
      </w:r>
      <w:r w:rsidR="0005014C">
        <w:rPr>
          <w:rFonts w:ascii="Arial" w:hAnsi="Arial" w:cs="Arial"/>
        </w:rPr>
        <w:tab/>
      </w:r>
      <w:r w:rsidR="0005014C">
        <w:rPr>
          <w:rFonts w:ascii="Arial" w:hAnsi="Arial" w:cs="Arial"/>
          <w:b/>
          <w:bCs/>
        </w:rPr>
        <w:t>C</w:t>
      </w:r>
      <w:r w:rsidRPr="002F168C">
        <w:rPr>
          <w:rFonts w:ascii="Arial" w:hAnsi="Arial" w:cs="Arial"/>
          <w:b/>
        </w:rPr>
        <w:t>ontract</w:t>
      </w:r>
      <w:r w:rsidRPr="002F168C">
        <w:rPr>
          <w:rFonts w:ascii="Arial" w:hAnsi="Arial" w:cs="Arial"/>
          <w:b/>
          <w:spacing w:val="-11"/>
        </w:rPr>
        <w:t xml:space="preserve"> </w:t>
      </w:r>
      <w:r w:rsidRPr="002F168C">
        <w:rPr>
          <w:rFonts w:ascii="Arial" w:hAnsi="Arial" w:cs="Arial"/>
          <w:b/>
        </w:rPr>
        <w:t>Type</w:t>
      </w:r>
      <w:r w:rsidR="002F168C" w:rsidRPr="002F168C">
        <w:rPr>
          <w:rFonts w:ascii="Arial" w:hAnsi="Arial" w:cs="Arial"/>
          <w:b/>
          <w:spacing w:val="-10"/>
        </w:rPr>
        <w:t xml:space="preserve">: </w:t>
      </w:r>
      <w:r w:rsidR="005768AA" w:rsidRPr="002F168C">
        <w:rPr>
          <w:rFonts w:ascii="Arial" w:hAnsi="Arial" w:cs="Arial"/>
          <w:spacing w:val="-2"/>
        </w:rPr>
        <w:t>Fixed Term</w:t>
      </w:r>
      <w:r w:rsidR="0005014C">
        <w:rPr>
          <w:rFonts w:ascii="Arial" w:hAnsi="Arial" w:cs="Arial"/>
          <w:spacing w:val="-2"/>
        </w:rPr>
        <w:t>, 1 Year</w:t>
      </w:r>
    </w:p>
    <w:p w14:paraId="5BB94B15" w14:textId="1C1550F4" w:rsidR="0005014C" w:rsidRDefault="00000000" w:rsidP="00B51EBD">
      <w:pPr>
        <w:tabs>
          <w:tab w:val="left" w:pos="4787"/>
        </w:tabs>
        <w:spacing w:before="200"/>
        <w:ind w:left="23"/>
        <w:rPr>
          <w:rFonts w:ascii="Arial" w:hAnsi="Arial" w:cs="Arial"/>
          <w:spacing w:val="-6"/>
        </w:rPr>
      </w:pPr>
      <w:r w:rsidRPr="005768AA">
        <w:rPr>
          <w:rFonts w:ascii="Arial" w:hAnsi="Arial" w:cs="Arial"/>
          <w:b/>
        </w:rPr>
        <w:t>Start</w:t>
      </w:r>
      <w:r w:rsidRPr="005768AA">
        <w:rPr>
          <w:rFonts w:ascii="Arial" w:hAnsi="Arial" w:cs="Arial"/>
          <w:b/>
          <w:spacing w:val="-5"/>
        </w:rPr>
        <w:t xml:space="preserve"> </w:t>
      </w:r>
      <w:r w:rsidRPr="005768AA">
        <w:rPr>
          <w:rFonts w:ascii="Arial" w:hAnsi="Arial" w:cs="Arial"/>
          <w:b/>
        </w:rPr>
        <w:t>date</w:t>
      </w:r>
      <w:r w:rsidRPr="005768AA">
        <w:rPr>
          <w:rFonts w:ascii="Arial" w:hAnsi="Arial" w:cs="Arial"/>
          <w:b/>
          <w:spacing w:val="-3"/>
        </w:rPr>
        <w:t xml:space="preserve"> </w:t>
      </w:r>
      <w:r w:rsidRPr="005768AA">
        <w:rPr>
          <w:rFonts w:ascii="Arial" w:hAnsi="Arial" w:cs="Arial"/>
        </w:rPr>
        <w:t>–</w:t>
      </w:r>
      <w:r w:rsidR="00B51EBD">
        <w:rPr>
          <w:rFonts w:ascii="Arial" w:hAnsi="Arial" w:cs="Arial"/>
        </w:rPr>
        <w:t>1</w:t>
      </w:r>
      <w:r w:rsidR="00B51EBD" w:rsidRPr="00B51EBD">
        <w:rPr>
          <w:rFonts w:ascii="Arial" w:hAnsi="Arial" w:cs="Arial"/>
          <w:vertAlign w:val="superscript"/>
        </w:rPr>
        <w:t>st</w:t>
      </w:r>
      <w:r w:rsidR="00B51EBD">
        <w:rPr>
          <w:rFonts w:ascii="Arial" w:hAnsi="Arial" w:cs="Arial"/>
        </w:rPr>
        <w:t xml:space="preserve"> </w:t>
      </w:r>
      <w:r w:rsidR="0047400F" w:rsidRPr="005768AA">
        <w:rPr>
          <w:rFonts w:ascii="Arial" w:hAnsi="Arial" w:cs="Arial"/>
          <w:spacing w:val="-4"/>
        </w:rPr>
        <w:t>September 202</w:t>
      </w:r>
      <w:r w:rsidR="002F168C">
        <w:rPr>
          <w:rFonts w:ascii="Arial" w:hAnsi="Arial" w:cs="Arial"/>
          <w:spacing w:val="-4"/>
        </w:rPr>
        <w:t xml:space="preserve">5                             </w:t>
      </w:r>
      <w:r w:rsidR="0005014C">
        <w:rPr>
          <w:rFonts w:ascii="Arial" w:hAnsi="Arial" w:cs="Arial"/>
          <w:spacing w:val="-4"/>
        </w:rPr>
        <w:tab/>
      </w:r>
      <w:r w:rsidRPr="005768AA">
        <w:rPr>
          <w:rFonts w:ascii="Arial" w:hAnsi="Arial" w:cs="Arial"/>
          <w:b/>
        </w:rPr>
        <w:t>Closing</w:t>
      </w:r>
      <w:r w:rsidRPr="005768AA">
        <w:rPr>
          <w:rFonts w:ascii="Arial" w:hAnsi="Arial" w:cs="Arial"/>
          <w:b/>
          <w:spacing w:val="-9"/>
        </w:rPr>
        <w:t xml:space="preserve"> </w:t>
      </w:r>
      <w:r w:rsidRPr="005768AA">
        <w:rPr>
          <w:rFonts w:ascii="Arial" w:hAnsi="Arial" w:cs="Arial"/>
          <w:b/>
        </w:rPr>
        <w:t>Date</w:t>
      </w:r>
      <w:r w:rsidRPr="005768AA">
        <w:rPr>
          <w:rFonts w:ascii="Arial" w:hAnsi="Arial" w:cs="Arial"/>
          <w:b/>
          <w:spacing w:val="-5"/>
        </w:rPr>
        <w:t xml:space="preserve"> </w:t>
      </w:r>
      <w:r w:rsidRPr="005768AA">
        <w:rPr>
          <w:rFonts w:ascii="Arial" w:hAnsi="Arial" w:cs="Arial"/>
        </w:rPr>
        <w:t>–</w:t>
      </w:r>
      <w:r w:rsidRPr="005768AA">
        <w:rPr>
          <w:rFonts w:ascii="Arial" w:hAnsi="Arial" w:cs="Arial"/>
          <w:spacing w:val="-6"/>
        </w:rPr>
        <w:t xml:space="preserve"> </w:t>
      </w:r>
      <w:r w:rsidR="0005014C">
        <w:rPr>
          <w:rFonts w:ascii="Arial" w:hAnsi="Arial" w:cs="Arial"/>
          <w:spacing w:val="-6"/>
        </w:rPr>
        <w:t>1</w:t>
      </w:r>
      <w:r w:rsidR="006B689A" w:rsidRPr="005768AA">
        <w:rPr>
          <w:rFonts w:ascii="Arial" w:hAnsi="Arial" w:cs="Arial"/>
          <w:spacing w:val="-6"/>
        </w:rPr>
        <w:t>5</w:t>
      </w:r>
      <w:r w:rsidR="006B689A" w:rsidRPr="005768AA">
        <w:rPr>
          <w:rFonts w:ascii="Arial" w:hAnsi="Arial" w:cs="Arial"/>
          <w:spacing w:val="-6"/>
          <w:vertAlign w:val="superscript"/>
        </w:rPr>
        <w:t>th</w:t>
      </w:r>
      <w:r w:rsidR="006B689A" w:rsidRPr="005768AA">
        <w:rPr>
          <w:rFonts w:ascii="Arial" w:hAnsi="Arial" w:cs="Arial"/>
          <w:spacing w:val="-6"/>
        </w:rPr>
        <w:t xml:space="preserve"> </w:t>
      </w:r>
      <w:r w:rsidR="0005014C">
        <w:rPr>
          <w:rFonts w:ascii="Arial" w:hAnsi="Arial" w:cs="Arial"/>
          <w:spacing w:val="-6"/>
        </w:rPr>
        <w:t>May</w:t>
      </w:r>
      <w:r w:rsidR="006B689A" w:rsidRPr="005768AA">
        <w:rPr>
          <w:rFonts w:ascii="Arial" w:hAnsi="Arial" w:cs="Arial"/>
          <w:spacing w:val="-6"/>
        </w:rPr>
        <w:t xml:space="preserve"> 2025</w:t>
      </w:r>
    </w:p>
    <w:p w14:paraId="44BE15DD" w14:textId="77777777" w:rsidR="00B51EBD" w:rsidRDefault="00B51EBD" w:rsidP="00B51EBD">
      <w:pPr>
        <w:tabs>
          <w:tab w:val="left" w:pos="4787"/>
        </w:tabs>
        <w:spacing w:before="200"/>
        <w:ind w:left="23"/>
        <w:rPr>
          <w:rFonts w:ascii="Arial" w:hAnsi="Arial" w:cs="Arial"/>
        </w:rPr>
      </w:pPr>
    </w:p>
    <w:p w14:paraId="09D1A746"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Stoke Hill Federation is a thriving, popular and busy Federation that operates across two schools, our Infant School and our Junior School. We are an inclusive employer and welcome applications from minority groups and those with protected characteristics. </w:t>
      </w:r>
    </w:p>
    <w:p w14:paraId="5FEC88E2" w14:textId="0DFCC63F" w:rsidR="00B51EBD" w:rsidRDefault="00B51EBD" w:rsidP="00B51EBD">
      <w:pPr>
        <w:pStyle w:val="BodyText"/>
        <w:spacing w:before="153" w:line="280" w:lineRule="auto"/>
        <w:ind w:left="23" w:firstLine="0"/>
        <w:rPr>
          <w:rFonts w:ascii="Arial" w:hAnsi="Arial" w:cs="Arial"/>
        </w:rPr>
      </w:pPr>
      <w:r w:rsidRPr="00B51EBD">
        <w:rPr>
          <w:rFonts w:ascii="Arial" w:hAnsi="Arial" w:cs="Arial"/>
        </w:rPr>
        <w:t>We are looking for a passionate and talented classroom practitioner to join our dynamic Federation and teach one of our wonderful KS2 classes in our Junior School team. You will join our existing friendly team of talented teachers who place the child at the centre of all they do.</w:t>
      </w:r>
    </w:p>
    <w:p w14:paraId="3862EBC9" w14:textId="7078A8B1" w:rsidR="0005014C" w:rsidRDefault="0005014C">
      <w:pPr>
        <w:pStyle w:val="BodyText"/>
        <w:spacing w:before="153" w:line="280" w:lineRule="auto"/>
        <w:ind w:left="23" w:firstLine="0"/>
        <w:rPr>
          <w:rFonts w:ascii="Arial" w:hAnsi="Arial" w:cs="Arial"/>
        </w:rPr>
      </w:pPr>
      <w:r w:rsidRPr="0005014C">
        <w:rPr>
          <w:rFonts w:ascii="Arial" w:hAnsi="Arial" w:cs="Arial"/>
        </w:rPr>
        <w:t>This role would suit a talented ECT or more experienced teacher. Our induction and wider professional support will ensure you are able to develop and enjoy your teaching with us at Stoke Hill. We have a committed and supportive staff team, who care passionately about educating children and are driven by our vision and values:</w:t>
      </w:r>
    </w:p>
    <w:p w14:paraId="7A9E5D4B"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 “We work together to make Stoke Hill a great place to learn, work and play”</w:t>
      </w:r>
    </w:p>
    <w:p w14:paraId="1D22FC52"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 </w:t>
      </w:r>
      <w:proofErr w:type="gramStart"/>
      <w:r w:rsidRPr="0005014C">
        <w:rPr>
          <w:rFonts w:ascii="Arial" w:hAnsi="Arial" w:cs="Arial"/>
        </w:rPr>
        <w:t>Inspire</w:t>
      </w:r>
      <w:proofErr w:type="gramEnd"/>
      <w:r w:rsidRPr="0005014C">
        <w:rPr>
          <w:rFonts w:ascii="Arial" w:hAnsi="Arial" w:cs="Arial"/>
        </w:rPr>
        <w:t xml:space="preserve">, Discover, Succeed. </w:t>
      </w:r>
    </w:p>
    <w:p w14:paraId="6447C453"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We are proud of our place within the local community, providing a safe and inspiring setting for education and support for our children and their families. </w:t>
      </w:r>
    </w:p>
    <w:p w14:paraId="2D4FF0E1" w14:textId="77777777" w:rsidR="0005014C" w:rsidRDefault="0005014C">
      <w:pPr>
        <w:pStyle w:val="BodyText"/>
        <w:spacing w:before="153" w:line="280" w:lineRule="auto"/>
        <w:ind w:left="23" w:firstLine="0"/>
        <w:rPr>
          <w:rFonts w:ascii="Arial" w:hAnsi="Arial" w:cs="Arial"/>
        </w:rPr>
      </w:pPr>
      <w:r w:rsidRPr="0005014C">
        <w:rPr>
          <w:rFonts w:ascii="Arial" w:hAnsi="Arial" w:cs="Arial"/>
        </w:rPr>
        <w:t>We are looking for the right person to join our Stoke Hill team. You should apply if you:</w:t>
      </w:r>
    </w:p>
    <w:p w14:paraId="0B1FCC9B" w14:textId="1B94A801" w:rsidR="0005014C" w:rsidRDefault="0005014C" w:rsidP="00B51EBD">
      <w:pPr>
        <w:pStyle w:val="BodyText"/>
        <w:spacing w:before="0"/>
        <w:ind w:left="23" w:firstLine="0"/>
        <w:rPr>
          <w:rFonts w:ascii="Arial" w:hAnsi="Arial" w:cs="Arial"/>
        </w:rPr>
      </w:pPr>
      <w:r w:rsidRPr="0005014C">
        <w:rPr>
          <w:rFonts w:ascii="Arial" w:hAnsi="Arial" w:cs="Arial"/>
        </w:rPr>
        <w:t xml:space="preserve"> ● Are an exemplary </w:t>
      </w:r>
      <w:r w:rsidR="00B51EBD">
        <w:rPr>
          <w:rFonts w:ascii="Arial" w:hAnsi="Arial" w:cs="Arial"/>
        </w:rPr>
        <w:t>Primary</w:t>
      </w:r>
      <w:r w:rsidRPr="0005014C">
        <w:rPr>
          <w:rFonts w:ascii="Arial" w:hAnsi="Arial" w:cs="Arial"/>
        </w:rPr>
        <w:t xml:space="preserve"> practitioner, with high expectations of children's learning and behaviour</w:t>
      </w:r>
    </w:p>
    <w:p w14:paraId="38605A04" w14:textId="66B2B105" w:rsidR="0005014C" w:rsidRDefault="0005014C" w:rsidP="00B51EBD">
      <w:pPr>
        <w:pStyle w:val="BodyText"/>
        <w:spacing w:before="0"/>
        <w:ind w:left="23" w:firstLine="0"/>
        <w:rPr>
          <w:rFonts w:ascii="Arial" w:hAnsi="Arial" w:cs="Arial"/>
        </w:rPr>
      </w:pPr>
      <w:r w:rsidRPr="0005014C">
        <w:rPr>
          <w:rFonts w:ascii="Arial" w:hAnsi="Arial" w:cs="Arial"/>
        </w:rPr>
        <w:t xml:space="preserve"> ● Have the ability to work as part of a team and demonstrate a willingness to join in with the life of the school and its </w:t>
      </w:r>
      <w:r w:rsidRPr="0005014C">
        <w:rPr>
          <w:rFonts w:ascii="Arial" w:hAnsi="Arial" w:cs="Arial"/>
        </w:rPr>
        <w:t>community.</w:t>
      </w:r>
    </w:p>
    <w:p w14:paraId="7A257FEA" w14:textId="77777777" w:rsidR="0005014C" w:rsidRDefault="0005014C" w:rsidP="00B51EBD">
      <w:pPr>
        <w:pStyle w:val="BodyText"/>
        <w:spacing w:before="0"/>
        <w:ind w:left="23" w:firstLine="0"/>
        <w:rPr>
          <w:rFonts w:ascii="Arial" w:hAnsi="Arial" w:cs="Arial"/>
        </w:rPr>
      </w:pPr>
      <w:r w:rsidRPr="0005014C">
        <w:rPr>
          <w:rFonts w:ascii="Arial" w:hAnsi="Arial" w:cs="Arial"/>
        </w:rPr>
        <w:t xml:space="preserve"> ● Are a good communicator, build effective relationships with pupils and have a good sense of </w:t>
      </w:r>
      <w:proofErr w:type="spellStart"/>
      <w:r w:rsidRPr="0005014C">
        <w:rPr>
          <w:rFonts w:ascii="Arial" w:hAnsi="Arial" w:cs="Arial"/>
        </w:rPr>
        <w:t>humour</w:t>
      </w:r>
      <w:proofErr w:type="spellEnd"/>
      <w:r w:rsidRPr="0005014C">
        <w:rPr>
          <w:rFonts w:ascii="Arial" w:hAnsi="Arial" w:cs="Arial"/>
        </w:rPr>
        <w:t xml:space="preserve">. </w:t>
      </w:r>
    </w:p>
    <w:p w14:paraId="75338E23" w14:textId="4B599B86" w:rsidR="0005014C" w:rsidRDefault="00B51EBD" w:rsidP="00B51EBD">
      <w:pPr>
        <w:pStyle w:val="BodyText"/>
        <w:spacing w:before="0"/>
        <w:ind w:left="23" w:firstLine="0"/>
        <w:rPr>
          <w:rFonts w:ascii="Arial" w:hAnsi="Arial" w:cs="Arial"/>
        </w:rPr>
      </w:pPr>
      <w:r>
        <w:rPr>
          <w:rFonts w:ascii="Arial" w:hAnsi="Arial" w:cs="Arial"/>
        </w:rPr>
        <w:t xml:space="preserve"> </w:t>
      </w:r>
      <w:r w:rsidR="0005014C" w:rsidRPr="0005014C">
        <w:rPr>
          <w:rFonts w:ascii="Arial" w:hAnsi="Arial" w:cs="Arial"/>
        </w:rPr>
        <w:t xml:space="preserve">● Can create a warm, welcoming and stimulating environment where children flourish and are inspired </w:t>
      </w:r>
    </w:p>
    <w:p w14:paraId="0510CE4C" w14:textId="27E52F9B" w:rsidR="00B51EBD" w:rsidRDefault="00B51EBD" w:rsidP="00B51EBD">
      <w:pPr>
        <w:pStyle w:val="BodyText"/>
        <w:spacing w:before="153" w:line="280" w:lineRule="auto"/>
        <w:ind w:left="23" w:firstLine="0"/>
        <w:rPr>
          <w:rFonts w:ascii="Arial" w:hAnsi="Arial" w:cs="Arial"/>
        </w:rPr>
      </w:pPr>
      <w:r w:rsidRPr="00B51EBD">
        <w:rPr>
          <w:rFonts w:ascii="Arial" w:hAnsi="Arial" w:cs="Arial"/>
        </w:rPr>
        <w:t>Interested candidates are most welcome to visit or have an informal conversation with Jamie Sullivan, Head of School on either Thursday 8th May @ 4.00pm or Tuesday May 13th @ 2.00pm. Please contact Junior.admin@stokehill.devon.sch.uk or 01392 667830 if you would like to book a visit.</w:t>
      </w:r>
    </w:p>
    <w:p w14:paraId="57BCC37F" w14:textId="1227345F" w:rsidR="0005014C" w:rsidRDefault="0005014C" w:rsidP="00B51EBD">
      <w:pPr>
        <w:pStyle w:val="BodyText"/>
        <w:spacing w:before="153" w:line="280" w:lineRule="auto"/>
        <w:ind w:left="0" w:firstLine="0"/>
        <w:rPr>
          <w:rFonts w:ascii="Arial" w:hAnsi="Arial" w:cs="Arial"/>
        </w:rPr>
      </w:pPr>
      <w:r w:rsidRPr="0005014C">
        <w:rPr>
          <w:rFonts w:ascii="Arial" w:hAnsi="Arial" w:cs="Arial"/>
        </w:rPr>
        <w:t xml:space="preserve">For more information, please refer to the full Job Description. </w:t>
      </w:r>
    </w:p>
    <w:p w14:paraId="712A7485" w14:textId="77777777" w:rsidR="0005014C" w:rsidRDefault="0005014C">
      <w:pPr>
        <w:pStyle w:val="BodyText"/>
        <w:spacing w:before="153" w:line="280" w:lineRule="auto"/>
        <w:ind w:left="23" w:firstLine="0"/>
        <w:rPr>
          <w:rFonts w:ascii="Arial" w:hAnsi="Arial" w:cs="Arial"/>
        </w:rPr>
      </w:pPr>
      <w:r w:rsidRPr="0005014C">
        <w:rPr>
          <w:rFonts w:ascii="Arial" w:hAnsi="Arial" w:cs="Arial"/>
        </w:rPr>
        <w:t xml:space="preserve">We are committed to safeguarding and promoting the welfare of children and vulnerable adults and expect all staff and volunteers to share this commitment. Please refer to our safeguarding and child protection policy on our federation website. Shortlisted candidates will be expected to complete a disclosure form. </w:t>
      </w:r>
    </w:p>
    <w:p w14:paraId="633BC36C" w14:textId="7FA4D273" w:rsidR="0005014C" w:rsidRDefault="0005014C">
      <w:pPr>
        <w:pStyle w:val="BodyText"/>
        <w:spacing w:before="153" w:line="280" w:lineRule="auto"/>
        <w:ind w:left="23" w:firstLine="0"/>
        <w:rPr>
          <w:rFonts w:ascii="Arial" w:hAnsi="Arial" w:cs="Arial"/>
        </w:rPr>
      </w:pPr>
      <w:r w:rsidRPr="0005014C">
        <w:rPr>
          <w:rFonts w:ascii="Arial" w:hAnsi="Arial" w:cs="Arial"/>
        </w:rPr>
        <w:t xml:space="preserve">This role requires an enhanced DBS disclosure. Please note it is our process to apply for references for shortlisted applicants and to complete online searches in line with Keeping Children Safe in Education guidance. This role requires the ability to fulfil all spoken aspects of the role with confidence and fluency in </w:t>
      </w:r>
      <w:r w:rsidRPr="0005014C">
        <w:rPr>
          <w:rFonts w:ascii="Arial" w:hAnsi="Arial" w:cs="Arial"/>
        </w:rPr>
        <w:lastRenderedPageBreak/>
        <w:t>English Please note it is our process to apply for references for shortlisted applicants and to complete online searches in line with Keeping Children Safe in Education guidance.</w:t>
      </w:r>
    </w:p>
    <w:p w14:paraId="3CAD1424" w14:textId="11C23A1A" w:rsidR="001F3408" w:rsidRDefault="00000000">
      <w:pPr>
        <w:pStyle w:val="BodyText"/>
        <w:spacing w:before="153" w:line="280" w:lineRule="auto"/>
        <w:ind w:left="23" w:firstLine="0"/>
      </w:pPr>
      <w:r w:rsidRPr="005768AA">
        <w:rPr>
          <w:rFonts w:ascii="Arial" w:hAnsi="Arial" w:cs="Arial"/>
        </w:rPr>
        <w:t>Please</w:t>
      </w:r>
      <w:r w:rsidRPr="005768AA">
        <w:rPr>
          <w:rFonts w:ascii="Arial" w:hAnsi="Arial" w:cs="Arial"/>
          <w:spacing w:val="-4"/>
        </w:rPr>
        <w:t xml:space="preserve"> </w:t>
      </w:r>
      <w:r w:rsidRPr="005768AA">
        <w:rPr>
          <w:rFonts w:ascii="Arial" w:hAnsi="Arial" w:cs="Arial"/>
        </w:rPr>
        <w:t>email</w:t>
      </w:r>
      <w:r w:rsidRPr="005768AA">
        <w:rPr>
          <w:rFonts w:ascii="Arial" w:hAnsi="Arial" w:cs="Arial"/>
          <w:spacing w:val="-4"/>
        </w:rPr>
        <w:t xml:space="preserve"> </w:t>
      </w:r>
      <w:r w:rsidRPr="005768AA">
        <w:rPr>
          <w:rFonts w:ascii="Arial" w:hAnsi="Arial" w:cs="Arial"/>
        </w:rPr>
        <w:t>your</w:t>
      </w:r>
      <w:r w:rsidRPr="005768AA">
        <w:rPr>
          <w:rFonts w:ascii="Arial" w:hAnsi="Arial" w:cs="Arial"/>
          <w:spacing w:val="-5"/>
        </w:rPr>
        <w:t xml:space="preserve"> </w:t>
      </w:r>
      <w:r w:rsidRPr="005768AA">
        <w:rPr>
          <w:rFonts w:ascii="Arial" w:hAnsi="Arial" w:cs="Arial"/>
        </w:rPr>
        <w:t>completed</w:t>
      </w:r>
      <w:r w:rsidRPr="005768AA">
        <w:rPr>
          <w:rFonts w:ascii="Arial" w:hAnsi="Arial" w:cs="Arial"/>
          <w:spacing w:val="-4"/>
        </w:rPr>
        <w:t xml:space="preserve"> </w:t>
      </w:r>
      <w:r w:rsidRPr="005768AA">
        <w:rPr>
          <w:rFonts w:ascii="Arial" w:hAnsi="Arial" w:cs="Arial"/>
        </w:rPr>
        <w:t>application</w:t>
      </w:r>
      <w:r w:rsidRPr="005768AA">
        <w:rPr>
          <w:rFonts w:ascii="Arial" w:hAnsi="Arial" w:cs="Arial"/>
          <w:spacing w:val="-6"/>
        </w:rPr>
        <w:t xml:space="preserve"> </w:t>
      </w:r>
      <w:r w:rsidRPr="005768AA">
        <w:rPr>
          <w:rFonts w:ascii="Arial" w:hAnsi="Arial" w:cs="Arial"/>
        </w:rPr>
        <w:t>to</w:t>
      </w:r>
      <w:r w:rsidRPr="005768AA">
        <w:rPr>
          <w:rFonts w:ascii="Arial" w:hAnsi="Arial" w:cs="Arial"/>
          <w:spacing w:val="-4"/>
        </w:rPr>
        <w:t xml:space="preserve"> </w:t>
      </w:r>
      <w:r w:rsidRPr="005768AA">
        <w:rPr>
          <w:rFonts w:ascii="Arial" w:hAnsi="Arial" w:cs="Arial"/>
        </w:rPr>
        <w:t>the</w:t>
      </w:r>
      <w:r w:rsidRPr="005768AA">
        <w:rPr>
          <w:rFonts w:ascii="Arial" w:hAnsi="Arial" w:cs="Arial"/>
          <w:spacing w:val="-4"/>
        </w:rPr>
        <w:t xml:space="preserve"> </w:t>
      </w:r>
      <w:r w:rsidRPr="005768AA">
        <w:rPr>
          <w:rFonts w:ascii="Arial" w:hAnsi="Arial" w:cs="Arial"/>
        </w:rPr>
        <w:t>Federation</w:t>
      </w:r>
      <w:r w:rsidRPr="005768AA">
        <w:rPr>
          <w:rFonts w:ascii="Arial" w:hAnsi="Arial" w:cs="Arial"/>
          <w:spacing w:val="-3"/>
        </w:rPr>
        <w:t xml:space="preserve"> </w:t>
      </w:r>
      <w:r w:rsidRPr="005768AA">
        <w:rPr>
          <w:rFonts w:ascii="Arial" w:hAnsi="Arial" w:cs="Arial"/>
        </w:rPr>
        <w:t>Business</w:t>
      </w:r>
      <w:r w:rsidRPr="005768AA">
        <w:rPr>
          <w:rFonts w:ascii="Arial" w:hAnsi="Arial" w:cs="Arial"/>
          <w:spacing w:val="-6"/>
        </w:rPr>
        <w:t xml:space="preserve"> </w:t>
      </w:r>
      <w:r w:rsidRPr="005768AA">
        <w:rPr>
          <w:rFonts w:ascii="Arial" w:hAnsi="Arial" w:cs="Arial"/>
        </w:rPr>
        <w:t>Manager.</w:t>
      </w:r>
      <w:r w:rsidRPr="005768AA">
        <w:rPr>
          <w:rFonts w:ascii="Arial" w:hAnsi="Arial" w:cs="Arial"/>
          <w:spacing w:val="-5"/>
        </w:rPr>
        <w:t xml:space="preserve"> </w:t>
      </w:r>
      <w:r w:rsidRPr="005768AA">
        <w:rPr>
          <w:rFonts w:ascii="Arial" w:hAnsi="Arial" w:cs="Arial"/>
        </w:rPr>
        <w:t xml:space="preserve">Lorraine Carter: </w:t>
      </w:r>
      <w:hyperlink r:id="rId6">
        <w:r w:rsidR="001F3408" w:rsidRPr="005768AA">
          <w:rPr>
            <w:rFonts w:ascii="Arial" w:hAnsi="Arial" w:cs="Arial"/>
            <w:color w:val="467885"/>
            <w:u w:val="single" w:color="467885"/>
          </w:rPr>
          <w:t>lorraine.carter@stokehill.devon.sch.uk</w:t>
        </w:r>
      </w:hyperlink>
      <w:r>
        <w:t>.</w:t>
      </w:r>
    </w:p>
    <w:sectPr w:rsidR="001F3408" w:rsidSect="00DB66AE">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CFA"/>
    <w:multiLevelType w:val="hybridMultilevel"/>
    <w:tmpl w:val="CA641104"/>
    <w:lvl w:ilvl="0" w:tplc="29D8AB2E">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1" w:tplc="8898B398">
      <w:numFmt w:val="bullet"/>
      <w:lvlText w:val="•"/>
      <w:lvlJc w:val="left"/>
      <w:pPr>
        <w:ind w:left="1573" w:hanging="360"/>
      </w:pPr>
      <w:rPr>
        <w:rFonts w:hint="default"/>
        <w:lang w:val="en-US" w:eastAsia="en-US" w:bidi="ar-SA"/>
      </w:rPr>
    </w:lvl>
    <w:lvl w:ilvl="2" w:tplc="40F2E084">
      <w:numFmt w:val="bullet"/>
      <w:lvlText w:val="•"/>
      <w:lvlJc w:val="left"/>
      <w:pPr>
        <w:ind w:left="2406" w:hanging="360"/>
      </w:pPr>
      <w:rPr>
        <w:rFonts w:hint="default"/>
        <w:lang w:val="en-US" w:eastAsia="en-US" w:bidi="ar-SA"/>
      </w:rPr>
    </w:lvl>
    <w:lvl w:ilvl="3" w:tplc="DC7AF592">
      <w:numFmt w:val="bullet"/>
      <w:lvlText w:val="•"/>
      <w:lvlJc w:val="left"/>
      <w:pPr>
        <w:ind w:left="3239" w:hanging="360"/>
      </w:pPr>
      <w:rPr>
        <w:rFonts w:hint="default"/>
        <w:lang w:val="en-US" w:eastAsia="en-US" w:bidi="ar-SA"/>
      </w:rPr>
    </w:lvl>
    <w:lvl w:ilvl="4" w:tplc="A2540A7E">
      <w:numFmt w:val="bullet"/>
      <w:lvlText w:val="•"/>
      <w:lvlJc w:val="left"/>
      <w:pPr>
        <w:ind w:left="4072" w:hanging="360"/>
      </w:pPr>
      <w:rPr>
        <w:rFonts w:hint="default"/>
        <w:lang w:val="en-US" w:eastAsia="en-US" w:bidi="ar-SA"/>
      </w:rPr>
    </w:lvl>
    <w:lvl w:ilvl="5" w:tplc="039E13CE">
      <w:numFmt w:val="bullet"/>
      <w:lvlText w:val="•"/>
      <w:lvlJc w:val="left"/>
      <w:pPr>
        <w:ind w:left="4906" w:hanging="360"/>
      </w:pPr>
      <w:rPr>
        <w:rFonts w:hint="default"/>
        <w:lang w:val="en-US" w:eastAsia="en-US" w:bidi="ar-SA"/>
      </w:rPr>
    </w:lvl>
    <w:lvl w:ilvl="6" w:tplc="22348198">
      <w:numFmt w:val="bullet"/>
      <w:lvlText w:val="•"/>
      <w:lvlJc w:val="left"/>
      <w:pPr>
        <w:ind w:left="5739" w:hanging="360"/>
      </w:pPr>
      <w:rPr>
        <w:rFonts w:hint="default"/>
        <w:lang w:val="en-US" w:eastAsia="en-US" w:bidi="ar-SA"/>
      </w:rPr>
    </w:lvl>
    <w:lvl w:ilvl="7" w:tplc="167CE676">
      <w:numFmt w:val="bullet"/>
      <w:lvlText w:val="•"/>
      <w:lvlJc w:val="left"/>
      <w:pPr>
        <w:ind w:left="6572" w:hanging="360"/>
      </w:pPr>
      <w:rPr>
        <w:rFonts w:hint="default"/>
        <w:lang w:val="en-US" w:eastAsia="en-US" w:bidi="ar-SA"/>
      </w:rPr>
    </w:lvl>
    <w:lvl w:ilvl="8" w:tplc="F946B13E">
      <w:numFmt w:val="bullet"/>
      <w:lvlText w:val="•"/>
      <w:lvlJc w:val="left"/>
      <w:pPr>
        <w:ind w:left="7405" w:hanging="360"/>
      </w:pPr>
      <w:rPr>
        <w:rFonts w:hint="default"/>
        <w:lang w:val="en-US" w:eastAsia="en-US" w:bidi="ar-SA"/>
      </w:rPr>
    </w:lvl>
  </w:abstractNum>
  <w:abstractNum w:abstractNumId="1" w15:restartNumberingAfterBreak="0">
    <w:nsid w:val="12EF03C2"/>
    <w:multiLevelType w:val="hybridMultilevel"/>
    <w:tmpl w:val="CD72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72C2D"/>
    <w:multiLevelType w:val="hybridMultilevel"/>
    <w:tmpl w:val="E856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646268">
    <w:abstractNumId w:val="0"/>
  </w:num>
  <w:num w:numId="2" w16cid:durableId="1896042274">
    <w:abstractNumId w:val="1"/>
  </w:num>
  <w:num w:numId="3" w16cid:durableId="68736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08"/>
    <w:rsid w:val="0005014C"/>
    <w:rsid w:val="001D23C8"/>
    <w:rsid w:val="001E084A"/>
    <w:rsid w:val="001F3408"/>
    <w:rsid w:val="00202079"/>
    <w:rsid w:val="002F168C"/>
    <w:rsid w:val="002F2EEB"/>
    <w:rsid w:val="003866E5"/>
    <w:rsid w:val="00417958"/>
    <w:rsid w:val="00434143"/>
    <w:rsid w:val="0047400F"/>
    <w:rsid w:val="00526C38"/>
    <w:rsid w:val="005768AA"/>
    <w:rsid w:val="006B689A"/>
    <w:rsid w:val="006C4702"/>
    <w:rsid w:val="007E658B"/>
    <w:rsid w:val="008C26A1"/>
    <w:rsid w:val="008C272A"/>
    <w:rsid w:val="00901927"/>
    <w:rsid w:val="00B51EBD"/>
    <w:rsid w:val="00BA07CC"/>
    <w:rsid w:val="00C3205D"/>
    <w:rsid w:val="00DB66AE"/>
    <w:rsid w:val="00E0172F"/>
    <w:rsid w:val="00F43120"/>
    <w:rsid w:val="00FE3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BCD0"/>
  <w15:docId w15:val="{86864A90-3881-4B76-85E5-BCAF711F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52"/>
      <w:ind w:left="23"/>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8"/>
      <w:ind w:left="743" w:hanging="360"/>
    </w:pPr>
  </w:style>
  <w:style w:type="paragraph" w:styleId="ListParagraph">
    <w:name w:val="List Paragraph"/>
    <w:basedOn w:val="Normal"/>
    <w:uiPriority w:val="1"/>
    <w:qFormat/>
    <w:pPr>
      <w:spacing w:before="37"/>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raine.carter@stokehill.devon.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Carter</dc:creator>
  <cp:lastModifiedBy>Lorraine Carter</cp:lastModifiedBy>
  <cp:revision>2</cp:revision>
  <cp:lastPrinted>2025-04-04T13:34:00Z</cp:lastPrinted>
  <dcterms:created xsi:type="dcterms:W3CDTF">2025-05-02T12:35:00Z</dcterms:created>
  <dcterms:modified xsi:type="dcterms:W3CDTF">2025-05-02T12:35:00Z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for Microsoft 365</vt:lpwstr>
  </property>
  <property fmtid="{D5CDD505-2E9C-101B-9397-08002B2CF9AE}" pid="4" name="LastSaved">
    <vt:filetime>2025-04-03T00:00:00Z</vt:filetime>
  </property>
  <property fmtid="{D5CDD505-2E9C-101B-9397-08002B2CF9AE}" pid="5" name="Producer">
    <vt:lpwstr>Microsoft® Word for Microsoft 365</vt:lpwstr>
  </property>
</Properties>
</file>